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pPr w:leftFromText="141" w:rightFromText="141" w:vertAnchor="text" w:tblpXSpec="center" w:tblpY="1"/>
        <w:tblOverlap w:val="never"/>
        <w:tblW w:w="685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7"/>
        <w:gridCol w:w="1397"/>
        <w:gridCol w:w="3357"/>
      </w:tblGrid>
      <w:tr w:rsidR="004B1EFE" w14:paraId="57FD0FFE" w14:textId="77777777" w:rsidTr="004B1EFE">
        <w:trPr>
          <w:trHeight w:val="237"/>
        </w:trPr>
        <w:tc>
          <w:tcPr>
            <w:tcW w:w="2097" w:type="dxa"/>
            <w:vAlign w:val="center"/>
          </w:tcPr>
          <w:p w14:paraId="70998876" w14:textId="77777777" w:rsidR="004B1EFE" w:rsidRPr="004B1EFE" w:rsidRDefault="004B1EFE" w:rsidP="004B1EFE">
            <w:pPr>
              <w:pStyle w:val="Naslov3"/>
              <w:jc w:val="right"/>
              <w:rPr>
                <w:rFonts w:ascii="ITC Avant Garde Gothic" w:eastAsia="Times New Roman" w:hAnsi="ITC Avant Garde Gothic"/>
                <w:b w:val="0"/>
                <w:sz w:val="16"/>
                <w:szCs w:val="16"/>
              </w:rPr>
            </w:pPr>
            <w:r w:rsidRPr="004B1EFE">
              <w:rPr>
                <w:rFonts w:ascii="ITC Avant Garde Gothic" w:eastAsia="Times New Roman" w:hAnsi="ITC Avant Garde Gothic"/>
                <w:b w:val="0"/>
                <w:sz w:val="16"/>
                <w:szCs w:val="16"/>
              </w:rPr>
              <w:t>OSNOVNA</w:t>
            </w:r>
          </w:p>
          <w:p w14:paraId="4D150250" w14:textId="77777777" w:rsidR="004B1EFE" w:rsidRPr="004B1EFE" w:rsidRDefault="004B1EFE" w:rsidP="004B1EFE">
            <w:pPr>
              <w:pStyle w:val="Naslov3"/>
              <w:jc w:val="right"/>
              <w:rPr>
                <w:rFonts w:ascii="ITC Avant Garde Gothic" w:eastAsia="Times New Roman" w:hAnsi="ITC Avant Garde Gothic"/>
                <w:b w:val="0"/>
                <w:sz w:val="16"/>
                <w:szCs w:val="16"/>
              </w:rPr>
            </w:pPr>
            <w:r w:rsidRPr="004B1EFE">
              <w:rPr>
                <w:rFonts w:ascii="ITC Avant Garde Gothic" w:eastAsia="Times New Roman" w:hAnsi="ITC Avant Garde Gothic"/>
                <w:b w:val="0"/>
                <w:sz w:val="16"/>
                <w:szCs w:val="16"/>
              </w:rPr>
              <w:t>ŠOLA</w:t>
            </w:r>
          </w:p>
          <w:p w14:paraId="3A06A32F" w14:textId="77777777" w:rsidR="004B1EFE" w:rsidRPr="004B1EFE" w:rsidRDefault="004B1EFE" w:rsidP="004B1EFE">
            <w:pPr>
              <w:jc w:val="right"/>
              <w:rPr>
                <w:sz w:val="16"/>
                <w:szCs w:val="16"/>
              </w:rPr>
            </w:pPr>
            <w:r w:rsidRPr="004B1EFE">
              <w:rPr>
                <w:rFonts w:ascii="ITC Avant Garde Gothic" w:hAnsi="ITC Avant Garde Gothic"/>
                <w:sz w:val="16"/>
                <w:szCs w:val="16"/>
              </w:rPr>
              <w:t>METLIKA</w:t>
            </w:r>
          </w:p>
        </w:tc>
        <w:tc>
          <w:tcPr>
            <w:tcW w:w="1397" w:type="dxa"/>
            <w:vAlign w:val="center"/>
          </w:tcPr>
          <w:p w14:paraId="2BAF2009" w14:textId="77777777" w:rsidR="004B1EFE" w:rsidRPr="004B1EFE" w:rsidRDefault="004B1EFE" w:rsidP="004B1EFE">
            <w:pPr>
              <w:jc w:val="center"/>
              <w:rPr>
                <w:sz w:val="16"/>
                <w:szCs w:val="16"/>
              </w:rPr>
            </w:pPr>
            <w:r w:rsidRPr="004B1EFE">
              <w:rPr>
                <w:noProof/>
                <w:sz w:val="16"/>
                <w:szCs w:val="16"/>
              </w:rPr>
              <w:drawing>
                <wp:inline distT="0" distB="0" distL="0" distR="0" wp14:anchorId="225B66BE" wp14:editId="2781528E">
                  <wp:extent cx="514350" cy="571500"/>
                  <wp:effectExtent l="0" t="0" r="0" b="0"/>
                  <wp:docPr id="3" name="Slika 3" descr="zn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zn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vAlign w:val="center"/>
          </w:tcPr>
          <w:p w14:paraId="786CCA90" w14:textId="77777777" w:rsidR="004B1EFE" w:rsidRPr="004B1EFE" w:rsidRDefault="004B1EFE" w:rsidP="004B1EFE">
            <w:pPr>
              <w:rPr>
                <w:rFonts w:ascii="Calibri" w:hAnsi="Calibri"/>
                <w:sz w:val="16"/>
                <w:szCs w:val="16"/>
              </w:rPr>
            </w:pPr>
            <w:r w:rsidRPr="004B1EFE">
              <w:rPr>
                <w:rFonts w:ascii="Calibri" w:hAnsi="Calibri"/>
                <w:sz w:val="16"/>
                <w:szCs w:val="16"/>
              </w:rPr>
              <w:t>Šolska ulica 7 • 8330 Metlika</w:t>
            </w:r>
          </w:p>
          <w:p w14:paraId="00A3F997" w14:textId="77777777" w:rsidR="004B1EFE" w:rsidRPr="004B1EFE" w:rsidRDefault="004B1EFE" w:rsidP="004B1EFE">
            <w:pPr>
              <w:rPr>
                <w:rFonts w:ascii="Calibri" w:hAnsi="Calibri"/>
                <w:sz w:val="16"/>
                <w:szCs w:val="16"/>
              </w:rPr>
            </w:pPr>
            <w:r w:rsidRPr="004B1EFE">
              <w:rPr>
                <w:rFonts w:ascii="Calibri" w:hAnsi="Calibri"/>
                <w:sz w:val="16"/>
                <w:szCs w:val="16"/>
              </w:rPr>
              <w:t>tel: 07/369 11 60 • fax: 07/369 11 70</w:t>
            </w:r>
          </w:p>
          <w:p w14:paraId="2DAAD253" w14:textId="77777777" w:rsidR="004B1EFE" w:rsidRPr="004B1EFE" w:rsidRDefault="004B1EFE" w:rsidP="004B1EFE">
            <w:pPr>
              <w:rPr>
                <w:rFonts w:ascii="Calibri" w:hAnsi="Calibri"/>
                <w:sz w:val="16"/>
                <w:szCs w:val="16"/>
              </w:rPr>
            </w:pPr>
            <w:r w:rsidRPr="004B1EFE">
              <w:rPr>
                <w:rFonts w:ascii="Calibri" w:hAnsi="Calibri"/>
                <w:sz w:val="16"/>
                <w:szCs w:val="16"/>
              </w:rPr>
              <w:t>e-mail:  info@osmetlika.si</w:t>
            </w:r>
          </w:p>
          <w:p w14:paraId="0D538409" w14:textId="77777777" w:rsidR="004B1EFE" w:rsidRPr="004B1EFE" w:rsidRDefault="004B1EFE" w:rsidP="004B1EFE">
            <w:pPr>
              <w:rPr>
                <w:b/>
                <w:sz w:val="16"/>
                <w:szCs w:val="16"/>
              </w:rPr>
            </w:pPr>
            <w:r w:rsidRPr="004B1EFE">
              <w:rPr>
                <w:rFonts w:ascii="Calibri" w:hAnsi="Calibri"/>
                <w:sz w:val="16"/>
                <w:szCs w:val="16"/>
              </w:rPr>
              <w:t>splet: www.osmetlika.si</w:t>
            </w:r>
          </w:p>
        </w:tc>
      </w:tr>
    </w:tbl>
    <w:p w14:paraId="48B0A65E" w14:textId="77777777" w:rsidR="007F78C1" w:rsidRDefault="007F78C1"/>
    <w:tbl>
      <w:tblPr>
        <w:tblStyle w:val="Tabelamrea"/>
        <w:tblpPr w:leftFromText="141" w:rightFromText="141" w:vertAnchor="text" w:horzAnchor="margin" w:tblpY="269"/>
        <w:tblW w:w="0" w:type="auto"/>
        <w:tblInd w:w="0" w:type="dxa"/>
        <w:tblLook w:val="04A0" w:firstRow="1" w:lastRow="0" w:firstColumn="1" w:lastColumn="0" w:noHBand="0" w:noVBand="1"/>
      </w:tblPr>
      <w:tblGrid>
        <w:gridCol w:w="2820"/>
        <w:gridCol w:w="1985"/>
        <w:gridCol w:w="1843"/>
        <w:gridCol w:w="1551"/>
      </w:tblGrid>
      <w:tr w:rsidR="00D72D81" w14:paraId="176F6CC8" w14:textId="77777777" w:rsidTr="00C54A94"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E7F0E" w14:textId="77777777" w:rsidR="00D72D81" w:rsidRDefault="00D72D8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RELACIJA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5ED2C2E" w14:textId="77777777" w:rsidR="00D72D81" w:rsidRDefault="00D72D81" w:rsidP="006614F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PRIHOD V ŠOLO</w:t>
            </w:r>
          </w:p>
          <w:p w14:paraId="16C4B05D" w14:textId="77777777" w:rsidR="00D72D81" w:rsidRDefault="00D72D81" w:rsidP="006614F1">
            <w:pPr>
              <w:pStyle w:val="Odstavekseznama"/>
              <w:spacing w:after="0" w:line="240" w:lineRule="auto"/>
              <w:ind w:left="16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AE967C" w14:textId="77777777" w:rsidR="00C54A94" w:rsidRDefault="00D72D81" w:rsidP="00C54A9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ŠTEVILO KILOMETROV</w:t>
            </w:r>
          </w:p>
        </w:tc>
        <w:tc>
          <w:tcPr>
            <w:tcW w:w="1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FDD73" w14:textId="77777777" w:rsidR="00D72D81" w:rsidRDefault="00D72D81" w:rsidP="006614F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ŠTEVILO UČENCEV</w:t>
            </w:r>
          </w:p>
        </w:tc>
      </w:tr>
      <w:tr w:rsidR="00D72D81" w14:paraId="266E3D95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CECA1" w14:textId="77777777" w:rsidR="00D72D81" w:rsidRDefault="000D0846" w:rsidP="000D08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Metlika- </w:t>
            </w:r>
            <w:r w:rsidR="00D72D81">
              <w:rPr>
                <w:sz w:val="20"/>
                <w:szCs w:val="20"/>
              </w:rPr>
              <w:t>Jugorje-</w:t>
            </w:r>
            <w:r>
              <w:rPr>
                <w:sz w:val="20"/>
                <w:szCs w:val="20"/>
              </w:rPr>
              <w:t>Dole-Hrast-Suhor-Bušinja vas-Lokvica-</w:t>
            </w:r>
            <w:r w:rsidR="00D72D81">
              <w:rPr>
                <w:sz w:val="20"/>
                <w:szCs w:val="20"/>
              </w:rPr>
              <w:t>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CFEAA44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20D6BB03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D1206E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9D5FA99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D85CD6" w14:textId="074EBA68" w:rsidR="00D260DA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D72D81" w14:paraId="429C3B81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D4DAD" w14:textId="77777777" w:rsidR="00D72D81" w:rsidRDefault="00D72D81" w:rsidP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</w:t>
            </w:r>
            <w:r w:rsidR="008E453C">
              <w:rPr>
                <w:sz w:val="20"/>
                <w:szCs w:val="20"/>
              </w:rPr>
              <w:t>-Rosalnice-Rakovec-Božakovo-Želebej-Radoviči-Rosalnice-Metlika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D9C9CD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7E1FA34C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C8950B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00A9958" w14:textId="77777777" w:rsidR="006614F1" w:rsidRDefault="001943CF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1375D4" w14:textId="499761AC" w:rsidR="00D260DA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72D81" w14:paraId="67EA6CB1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3A1F8" w14:textId="77777777" w:rsidR="00D72D81" w:rsidRDefault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</w:t>
            </w:r>
            <w:r w:rsidR="00D72D81">
              <w:rPr>
                <w:sz w:val="20"/>
                <w:szCs w:val="20"/>
              </w:rPr>
              <w:t>Radovica-</w:t>
            </w:r>
            <w:r>
              <w:rPr>
                <w:sz w:val="20"/>
                <w:szCs w:val="20"/>
              </w:rPr>
              <w:t>Bojanja vas-Slamna vas-</w:t>
            </w:r>
            <w:r w:rsidR="00D72D81">
              <w:rPr>
                <w:sz w:val="20"/>
                <w:szCs w:val="20"/>
              </w:rPr>
              <w:t>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689ACB0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4AB2D70B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F0AB8B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0F1D893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B34EFF" w14:textId="2056286D" w:rsidR="001943CF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D72D81" w14:paraId="5B74A85F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8BD43" w14:textId="77777777" w:rsidR="00D72D81" w:rsidRDefault="008E453C" w:rsidP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Metlika-Krmačina-Drašiči-</w:t>
            </w:r>
            <w:r w:rsidR="00D72D81">
              <w:rPr>
                <w:sz w:val="20"/>
                <w:szCs w:val="20"/>
              </w:rPr>
              <w:t>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2616997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E1C8CD0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52E1ED" w14:textId="77777777" w:rsidR="00D72D81" w:rsidRDefault="00D72D8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4EB21D2F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DF4C08" w14:textId="2D6A9FC3" w:rsidR="00D260DA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8E453C" w14:paraId="20A9D952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6C19B5" w14:textId="77777777" w:rsidR="008E453C" w:rsidRDefault="008E453C" w:rsidP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 Jugorje-Dole-Hrast-Suhor-Bušinja vas-Lokvica-Metlika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22FC63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C392E51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2B6C9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7B1B234B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C97567" w14:textId="368924AA" w:rsidR="00D260DA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8E453C" w14:paraId="69CE11BA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02DDA8" w14:textId="77777777" w:rsidR="008E453C" w:rsidRDefault="008E453C" w:rsidP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Metlika-Rosalnice-Rakovec-Božakovo-Želebej-Radoviči-Rosalnice-Metlika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FE38B8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2D2B7A6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DC15BF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E3B344D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0960AA" w14:textId="1313C7BE" w:rsidR="00D260DA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8E453C" w14:paraId="676D9307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8B00B6" w14:textId="77777777" w:rsidR="008E453C" w:rsidRDefault="008E453C" w:rsidP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Metlika-Radovica-Bojanja vas-Slamna vas-Metlika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A70E6C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FE129F0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12BAD2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595F3F0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994EB6" w14:textId="25D25B5C" w:rsidR="001943CF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8E453C" w14:paraId="09AF3210" w14:textId="77777777" w:rsidTr="00C54A94">
        <w:tc>
          <w:tcPr>
            <w:tcW w:w="2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AE5792" w14:textId="77777777" w:rsidR="008E453C" w:rsidRDefault="008E453C" w:rsidP="008E45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Metlika-Rosalnice-Metlika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6268AF" w14:textId="77777777" w:rsidR="006614F1" w:rsidRDefault="006614F1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256EA1A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5FA9D5" w14:textId="77777777" w:rsidR="00D260DA" w:rsidRDefault="00D260DA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00327AD" w14:textId="77777777" w:rsidR="008E453C" w:rsidRDefault="008E453C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5C72DC" w14:textId="49CAA2FB" w:rsidR="008E453C" w:rsidRDefault="003F43E2" w:rsidP="006614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</w:tr>
    </w:tbl>
    <w:p w14:paraId="21203A43" w14:textId="77777777" w:rsidR="00D72D81" w:rsidRDefault="00D72D81" w:rsidP="00D72D81"/>
    <w:p w14:paraId="6C67DF23" w14:textId="77777777" w:rsidR="00D72D81" w:rsidRDefault="00D72D81" w:rsidP="00D72D81"/>
    <w:p w14:paraId="67E82C26" w14:textId="77777777" w:rsidR="00DF3A60" w:rsidRDefault="00DF3A60"/>
    <w:p w14:paraId="50F29BB9" w14:textId="77777777" w:rsidR="00D72D81" w:rsidRDefault="00D72D81"/>
    <w:p w14:paraId="064CF3F5" w14:textId="77777777" w:rsidR="00D72D81" w:rsidRDefault="00D72D81"/>
    <w:p w14:paraId="5137B91F" w14:textId="77777777" w:rsidR="00D72D81" w:rsidRDefault="00D72D81"/>
    <w:p w14:paraId="61C5C02A" w14:textId="77777777" w:rsidR="00D72D81" w:rsidRDefault="00D72D81"/>
    <w:p w14:paraId="7A69E64B" w14:textId="77777777" w:rsidR="00D72D81" w:rsidRDefault="00D72D81"/>
    <w:p w14:paraId="3028AA21" w14:textId="77777777" w:rsidR="00D72D81" w:rsidRDefault="00D72D81"/>
    <w:p w14:paraId="2313801E" w14:textId="77777777" w:rsidR="00D72D81" w:rsidRDefault="00D72D81"/>
    <w:tbl>
      <w:tblPr>
        <w:tblStyle w:val="Tabelamrea"/>
        <w:tblpPr w:leftFromText="141" w:rightFromText="141" w:vertAnchor="text" w:horzAnchor="margin" w:tblpY="1867"/>
        <w:tblW w:w="0" w:type="auto"/>
        <w:tblInd w:w="0" w:type="dxa"/>
        <w:tblLook w:val="04A0" w:firstRow="1" w:lastRow="0" w:firstColumn="1" w:lastColumn="0" w:noHBand="0" w:noVBand="1"/>
      </w:tblPr>
      <w:tblGrid>
        <w:gridCol w:w="2757"/>
        <w:gridCol w:w="1940"/>
        <w:gridCol w:w="1802"/>
        <w:gridCol w:w="1416"/>
      </w:tblGrid>
      <w:tr w:rsidR="004B1EFE" w14:paraId="170CAE0E" w14:textId="77777777" w:rsidTr="004B1EFE">
        <w:trPr>
          <w:trHeight w:val="77"/>
        </w:trPr>
        <w:tc>
          <w:tcPr>
            <w:tcW w:w="27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A26D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RELACIJA</w:t>
            </w:r>
          </w:p>
        </w:tc>
        <w:tc>
          <w:tcPr>
            <w:tcW w:w="1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6108E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ODHOD IZ ŠOLE</w:t>
            </w:r>
          </w:p>
        </w:tc>
        <w:tc>
          <w:tcPr>
            <w:tcW w:w="1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5F312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ŠTEVILO KILOMETROV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FAF16C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ŠTEVILO UČENCEV</w:t>
            </w:r>
          </w:p>
        </w:tc>
      </w:tr>
      <w:tr w:rsidR="004B1EFE" w14:paraId="794F6DAD" w14:textId="77777777" w:rsidTr="004B1EFE">
        <w:trPr>
          <w:trHeight w:val="112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FF30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Metlika-Rosalnice-Radoviči-Želebej-Božakovo-Rakovec-Metlika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B3C5CD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53B842DB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12.20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E9AF49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45F67AA8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0815C" w14:textId="73863CE5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4B1EFE" w14:paraId="300C437D" w14:textId="77777777" w:rsidTr="004B1EFE">
        <w:trPr>
          <w:trHeight w:val="75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C15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Metlika-Slamna vas-Bojanja vas-Radovica-Metlika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B823BE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7A402270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12.20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760A9E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1082007B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5AF240" w14:textId="1465390B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4B1EFE" w14:paraId="3504DD27" w14:textId="77777777" w:rsidTr="004B1EFE">
        <w:trPr>
          <w:trHeight w:val="115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DBC3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Metlika-Lokvica-Bušinja vas-Suhor-Hrast-Dole-Jugorje-Metlika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4CC15F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06A34B2F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13.10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87EC3E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167ED9C6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5BB394" w14:textId="5916A73A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4B1EFE" w14:paraId="13EE4957" w14:textId="77777777" w:rsidTr="004B1EFE">
        <w:trPr>
          <w:trHeight w:val="75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F757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Metlika-Slamna vas-Bojanja vas-Radovica-Metlika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B173BC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1FB1D6CE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13.10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8A58B5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4A79D040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F263DF" w14:textId="6BF461E6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</w:tr>
      <w:tr w:rsidR="004B1EFE" w14:paraId="4F79EC22" w14:textId="77777777" w:rsidTr="004B1EFE">
        <w:trPr>
          <w:trHeight w:val="112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5497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Metlika-Rosalnice-Radoviči-Želebej-Božakovo-Rakovec-Metlika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39F15B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36ED1B5B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13.10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3F5018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34F080FC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8F273" w14:textId="100BBC37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</w:tr>
      <w:tr w:rsidR="004B1EFE" w14:paraId="0C992D74" w14:textId="77777777" w:rsidTr="004B1EFE">
        <w:trPr>
          <w:trHeight w:val="115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3B3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Metlika-Lokvica-Bušinja vas-Suhor-Hrast-Dole-Jugorje-Metlika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B45A5C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70FB34F7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14.45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BD4C0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5C8DAEAD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31911F" w14:textId="168ACBC5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4B1EFE" w14:paraId="1BA12BB6" w14:textId="77777777" w:rsidTr="004B1EFE">
        <w:trPr>
          <w:trHeight w:val="150"/>
        </w:trPr>
        <w:tc>
          <w:tcPr>
            <w:tcW w:w="2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70C9" w14:textId="77777777" w:rsidR="004B1EFE" w:rsidRDefault="004B1EFE" w:rsidP="004B1E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Metlika-Rosalnice-Radoviči-Želebej-Božakovo-Rakovec-Božakovo-Drašiči-Krmačina-Metlika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00D151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0C6B0BD6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14.45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B1CA84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1CB2DF28" w14:textId="77777777" w:rsidR="004B1EFE" w:rsidRDefault="004B1EFE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2438BB" w14:textId="60D58B96" w:rsidR="004B1EFE" w:rsidRDefault="003F43E2" w:rsidP="004B1E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</w:tbl>
    <w:p w14:paraId="3E26C75B" w14:textId="77777777" w:rsidR="00D72D81" w:rsidRDefault="00D72D81"/>
    <w:sectPr w:rsidR="00D72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TC Avant Garde Gothic">
    <w:altName w:val="Century Gothic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74604"/>
    <w:multiLevelType w:val="hybridMultilevel"/>
    <w:tmpl w:val="3170E0E2"/>
    <w:lvl w:ilvl="0" w:tplc="FF06158E">
      <w:start w:val="1"/>
      <w:numFmt w:val="decimal"/>
      <w:lvlText w:val="%1."/>
      <w:lvlJc w:val="left"/>
      <w:pPr>
        <w:ind w:left="1620" w:hanging="360"/>
      </w:pPr>
    </w:lvl>
    <w:lvl w:ilvl="1" w:tplc="04240019">
      <w:start w:val="1"/>
      <w:numFmt w:val="lowerLetter"/>
      <w:lvlText w:val="%2."/>
      <w:lvlJc w:val="left"/>
      <w:pPr>
        <w:ind w:left="2340" w:hanging="360"/>
      </w:pPr>
    </w:lvl>
    <w:lvl w:ilvl="2" w:tplc="0424001B">
      <w:start w:val="1"/>
      <w:numFmt w:val="lowerRoman"/>
      <w:lvlText w:val="%3."/>
      <w:lvlJc w:val="right"/>
      <w:pPr>
        <w:ind w:left="3060" w:hanging="180"/>
      </w:pPr>
    </w:lvl>
    <w:lvl w:ilvl="3" w:tplc="0424000F">
      <w:start w:val="1"/>
      <w:numFmt w:val="decimal"/>
      <w:lvlText w:val="%4."/>
      <w:lvlJc w:val="left"/>
      <w:pPr>
        <w:ind w:left="3780" w:hanging="360"/>
      </w:pPr>
    </w:lvl>
    <w:lvl w:ilvl="4" w:tplc="04240019">
      <w:start w:val="1"/>
      <w:numFmt w:val="lowerLetter"/>
      <w:lvlText w:val="%5."/>
      <w:lvlJc w:val="left"/>
      <w:pPr>
        <w:ind w:left="4500" w:hanging="360"/>
      </w:pPr>
    </w:lvl>
    <w:lvl w:ilvl="5" w:tplc="0424001B">
      <w:start w:val="1"/>
      <w:numFmt w:val="lowerRoman"/>
      <w:lvlText w:val="%6."/>
      <w:lvlJc w:val="right"/>
      <w:pPr>
        <w:ind w:left="5220" w:hanging="180"/>
      </w:pPr>
    </w:lvl>
    <w:lvl w:ilvl="6" w:tplc="0424000F">
      <w:start w:val="1"/>
      <w:numFmt w:val="decimal"/>
      <w:lvlText w:val="%7."/>
      <w:lvlJc w:val="left"/>
      <w:pPr>
        <w:ind w:left="5940" w:hanging="360"/>
      </w:pPr>
    </w:lvl>
    <w:lvl w:ilvl="7" w:tplc="04240019">
      <w:start w:val="1"/>
      <w:numFmt w:val="lowerLetter"/>
      <w:lvlText w:val="%8."/>
      <w:lvlJc w:val="left"/>
      <w:pPr>
        <w:ind w:left="6660" w:hanging="360"/>
      </w:pPr>
    </w:lvl>
    <w:lvl w:ilvl="8" w:tplc="0424001B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70F81E76"/>
    <w:multiLevelType w:val="hybridMultilevel"/>
    <w:tmpl w:val="29FAA7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658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17632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D81"/>
    <w:rsid w:val="000D0846"/>
    <w:rsid w:val="00133B20"/>
    <w:rsid w:val="00146E4D"/>
    <w:rsid w:val="001943CF"/>
    <w:rsid w:val="00194CFB"/>
    <w:rsid w:val="002721B4"/>
    <w:rsid w:val="003F43E2"/>
    <w:rsid w:val="004B1EFE"/>
    <w:rsid w:val="005F0881"/>
    <w:rsid w:val="006614F1"/>
    <w:rsid w:val="007F78C1"/>
    <w:rsid w:val="008E453C"/>
    <w:rsid w:val="00B614B7"/>
    <w:rsid w:val="00C54A94"/>
    <w:rsid w:val="00D260DA"/>
    <w:rsid w:val="00D72D81"/>
    <w:rsid w:val="00DF3A60"/>
    <w:rsid w:val="00F5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4BA2"/>
  <w15:chartTrackingRefBased/>
  <w15:docId w15:val="{794E7AC1-7946-47BB-A159-F63C4DB5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72D81"/>
    <w:pPr>
      <w:spacing w:after="200" w:line="276" w:lineRule="auto"/>
    </w:pPr>
  </w:style>
  <w:style w:type="paragraph" w:styleId="Naslov3">
    <w:name w:val="heading 3"/>
    <w:basedOn w:val="Navaden"/>
    <w:next w:val="Navaden"/>
    <w:link w:val="Naslov3Znak"/>
    <w:uiPriority w:val="99"/>
    <w:qFormat/>
    <w:rsid w:val="004B1EFE"/>
    <w:pPr>
      <w:keepNext/>
      <w:spacing w:after="0" w:line="240" w:lineRule="auto"/>
      <w:outlineLvl w:val="2"/>
    </w:pPr>
    <w:rPr>
      <w:rFonts w:ascii="Times New Roman" w:eastAsia="Calibri" w:hAnsi="Times New Roman" w:cs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72D81"/>
    <w:pPr>
      <w:ind w:left="720"/>
      <w:contextualSpacing/>
    </w:pPr>
  </w:style>
  <w:style w:type="table" w:styleId="Tabelamrea">
    <w:name w:val="Table Grid"/>
    <w:basedOn w:val="Navadnatabela"/>
    <w:uiPriority w:val="39"/>
    <w:rsid w:val="00D72D8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uiPriority w:val="99"/>
    <w:rsid w:val="004B1EFE"/>
    <w:rPr>
      <w:rFonts w:ascii="Times New Roman" w:eastAsia="Calibri" w:hAnsi="Times New Roman" w:cs="Times New Roman"/>
      <w:b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41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Janja Jakljič</cp:lastModifiedBy>
  <cp:revision>3</cp:revision>
  <cp:lastPrinted>2024-06-14T09:30:00Z</cp:lastPrinted>
  <dcterms:created xsi:type="dcterms:W3CDTF">2024-06-14T10:25:00Z</dcterms:created>
  <dcterms:modified xsi:type="dcterms:W3CDTF">2024-06-14T10:27:00Z</dcterms:modified>
</cp:coreProperties>
</file>